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8C72" w14:textId="2A7754AD" w:rsidR="004139B0" w:rsidRDefault="00693EA9" w:rsidP="00FC6BCD">
      <w:pPr>
        <w:pStyle w:val="NoSpacing"/>
        <w:jc w:val="center"/>
        <w:rPr>
          <w:b/>
          <w:bCs/>
          <w:sz w:val="32"/>
          <w:szCs w:val="32"/>
        </w:rPr>
      </w:pPr>
      <w:r w:rsidRPr="00000E1C">
        <w:rPr>
          <w:b/>
          <w:bCs/>
          <w:sz w:val="32"/>
          <w:szCs w:val="32"/>
        </w:rPr>
        <w:t>Town of Albany</w:t>
      </w:r>
    </w:p>
    <w:p w14:paraId="3EF82BE4" w14:textId="0901AA9E" w:rsidR="001173ED" w:rsidRPr="00000E1C" w:rsidRDefault="001173ED" w:rsidP="00FC6BCD">
      <w:pPr>
        <w:pStyle w:val="NoSpacing"/>
        <w:jc w:val="center"/>
        <w:rPr>
          <w:b/>
          <w:bCs/>
          <w:sz w:val="32"/>
          <w:szCs w:val="32"/>
        </w:rPr>
      </w:pPr>
      <w:r>
        <w:rPr>
          <w:b/>
          <w:bCs/>
          <w:sz w:val="32"/>
          <w:szCs w:val="32"/>
        </w:rPr>
        <w:t>2024 SPECIAL TOWN MEETING</w:t>
      </w:r>
    </w:p>
    <w:p w14:paraId="2AE109B4" w14:textId="0FB2E526" w:rsidR="00693EA9" w:rsidRPr="00000E1C" w:rsidRDefault="00693EA9" w:rsidP="00FC6BCD">
      <w:pPr>
        <w:pStyle w:val="NoSpacing"/>
        <w:jc w:val="center"/>
        <w:rPr>
          <w:b/>
          <w:bCs/>
          <w:sz w:val="32"/>
          <w:szCs w:val="32"/>
        </w:rPr>
      </w:pPr>
      <w:r w:rsidRPr="00000E1C">
        <w:rPr>
          <w:b/>
          <w:bCs/>
          <w:sz w:val="32"/>
          <w:szCs w:val="32"/>
        </w:rPr>
        <w:t xml:space="preserve"> Warrant</w:t>
      </w:r>
    </w:p>
    <w:p w14:paraId="1E629A7D" w14:textId="47CD684E" w:rsidR="00693EA9" w:rsidRDefault="00693EA9" w:rsidP="00693EA9">
      <w:pPr>
        <w:pStyle w:val="NoSpacing"/>
      </w:pPr>
    </w:p>
    <w:p w14:paraId="2E274956" w14:textId="231AD9C4" w:rsidR="00693EA9" w:rsidRPr="00BB5667" w:rsidRDefault="00693EA9" w:rsidP="00693EA9">
      <w:pPr>
        <w:pStyle w:val="NoSpacing"/>
        <w:rPr>
          <w:rFonts w:cstheme="minorHAnsi"/>
          <w:sz w:val="24"/>
          <w:szCs w:val="24"/>
        </w:rPr>
      </w:pPr>
      <w:r w:rsidRPr="00BB5667">
        <w:rPr>
          <w:rFonts w:cstheme="minorHAnsi"/>
          <w:sz w:val="24"/>
          <w:szCs w:val="24"/>
        </w:rPr>
        <w:t>To the inhabitants of the Town of Albany, County of Carroll, State of New Hampshire, qualified to vote in Town affairs:</w:t>
      </w:r>
    </w:p>
    <w:p w14:paraId="233B7F6F" w14:textId="22BC027E" w:rsidR="00693EA9" w:rsidRPr="00BB5667" w:rsidRDefault="00693EA9" w:rsidP="00693EA9">
      <w:pPr>
        <w:pStyle w:val="NoSpacing"/>
        <w:rPr>
          <w:rFonts w:cstheme="minorHAnsi"/>
          <w:sz w:val="24"/>
          <w:szCs w:val="24"/>
        </w:rPr>
      </w:pPr>
      <w:r w:rsidRPr="00BB5667">
        <w:rPr>
          <w:rFonts w:cstheme="minorHAnsi"/>
          <w:sz w:val="24"/>
          <w:szCs w:val="24"/>
        </w:rPr>
        <w:t xml:space="preserve">You are hereby notified to meet at the Town Hall at 1972 NH Route 16, in Albany, New Hampshire, on </w:t>
      </w:r>
      <w:r w:rsidR="001173ED" w:rsidRPr="00BB5667">
        <w:rPr>
          <w:rFonts w:cstheme="minorHAnsi"/>
          <w:sz w:val="24"/>
          <w:szCs w:val="24"/>
        </w:rPr>
        <w:t>Wednesday</w:t>
      </w:r>
      <w:r w:rsidRPr="00BB5667">
        <w:rPr>
          <w:rFonts w:cstheme="minorHAnsi"/>
          <w:sz w:val="24"/>
          <w:szCs w:val="24"/>
        </w:rPr>
        <w:t xml:space="preserve">, </w:t>
      </w:r>
      <w:r w:rsidR="008457B2" w:rsidRPr="00BB5667">
        <w:rPr>
          <w:rFonts w:cstheme="minorHAnsi"/>
          <w:sz w:val="24"/>
          <w:szCs w:val="24"/>
        </w:rPr>
        <w:t xml:space="preserve">June 26, 2024 </w:t>
      </w:r>
      <w:r w:rsidR="001173ED" w:rsidRPr="00BB5667">
        <w:rPr>
          <w:rFonts w:cstheme="minorHAnsi"/>
          <w:sz w:val="24"/>
          <w:szCs w:val="24"/>
        </w:rPr>
        <w:t>at 5:30</w:t>
      </w:r>
      <w:r w:rsidRPr="00BB5667">
        <w:rPr>
          <w:rFonts w:cstheme="minorHAnsi"/>
          <w:sz w:val="24"/>
          <w:szCs w:val="24"/>
        </w:rPr>
        <w:t xml:space="preserve"> o’clock in the </w:t>
      </w:r>
      <w:r w:rsidR="001173ED" w:rsidRPr="00BB5667">
        <w:rPr>
          <w:rFonts w:cstheme="minorHAnsi"/>
          <w:sz w:val="24"/>
          <w:szCs w:val="24"/>
        </w:rPr>
        <w:t>after</w:t>
      </w:r>
      <w:r w:rsidRPr="00BB5667">
        <w:rPr>
          <w:rFonts w:cstheme="minorHAnsi"/>
          <w:sz w:val="24"/>
          <w:szCs w:val="24"/>
        </w:rPr>
        <w:t>noon</w:t>
      </w:r>
      <w:r w:rsidR="00017362" w:rsidRPr="00BB5667">
        <w:rPr>
          <w:rFonts w:cstheme="minorHAnsi"/>
          <w:sz w:val="24"/>
          <w:szCs w:val="24"/>
        </w:rPr>
        <w:t xml:space="preserve"> to act upon the following subjects hereinafter set forth</w:t>
      </w:r>
    </w:p>
    <w:p w14:paraId="0F18FF04" w14:textId="4CFBE9DC" w:rsidR="00693EA9" w:rsidRPr="00BB5667" w:rsidRDefault="00693EA9" w:rsidP="00693EA9">
      <w:pPr>
        <w:pStyle w:val="NoSpacing"/>
        <w:rPr>
          <w:rFonts w:cstheme="minorHAnsi"/>
          <w:sz w:val="24"/>
          <w:szCs w:val="24"/>
        </w:rPr>
      </w:pPr>
    </w:p>
    <w:p w14:paraId="7747799B" w14:textId="41B51688" w:rsidR="00693EA9" w:rsidRPr="00BB5667" w:rsidRDefault="00693EA9" w:rsidP="00693EA9">
      <w:pPr>
        <w:pStyle w:val="NoSpacing"/>
        <w:rPr>
          <w:rFonts w:cstheme="minorHAnsi"/>
          <w:sz w:val="24"/>
          <w:szCs w:val="24"/>
        </w:rPr>
      </w:pPr>
      <w:r w:rsidRPr="00BB5667">
        <w:rPr>
          <w:rFonts w:cstheme="minorHAnsi"/>
          <w:b/>
          <w:bCs/>
          <w:sz w:val="24"/>
          <w:szCs w:val="24"/>
        </w:rPr>
        <w:t>Article 1</w:t>
      </w:r>
      <w:r w:rsidRPr="00BB5667">
        <w:rPr>
          <w:rFonts w:cstheme="minorHAnsi"/>
          <w:sz w:val="24"/>
          <w:szCs w:val="24"/>
        </w:rPr>
        <w:t xml:space="preserve">.  </w:t>
      </w:r>
      <w:r w:rsidR="001173ED" w:rsidRPr="00BB5667">
        <w:rPr>
          <w:rFonts w:cstheme="minorHAnsi"/>
          <w:sz w:val="24"/>
          <w:szCs w:val="24"/>
        </w:rPr>
        <w:t>In accordance with RSA 31:5-b t</w:t>
      </w:r>
      <w:r w:rsidRPr="00BB5667">
        <w:rPr>
          <w:rFonts w:cstheme="minorHAnsi"/>
          <w:sz w:val="24"/>
          <w:szCs w:val="24"/>
        </w:rPr>
        <w:t xml:space="preserve">o </w:t>
      </w:r>
      <w:r w:rsidR="001173ED" w:rsidRPr="00BB5667">
        <w:rPr>
          <w:rFonts w:cstheme="minorHAnsi"/>
          <w:sz w:val="24"/>
          <w:szCs w:val="24"/>
        </w:rPr>
        <w:t>correct the procedural defect in the originally posted 2024 Town Meeting Warrant of March 5, when the correct date of the meeting was March 12, 2024 and to subsequently ratify all votes taken at the March 12, 2024 Town Meeting, as reported in the minutes of said meeting, provided by the Town Clerk</w:t>
      </w:r>
      <w:r w:rsidRPr="00BB5667">
        <w:rPr>
          <w:rFonts w:cstheme="minorHAnsi"/>
          <w:sz w:val="24"/>
          <w:szCs w:val="24"/>
        </w:rPr>
        <w:t>.</w:t>
      </w:r>
    </w:p>
    <w:p w14:paraId="00BAD0FF" w14:textId="19F07FCF" w:rsidR="00693EA9" w:rsidRPr="00BB5667" w:rsidRDefault="00693EA9" w:rsidP="00693EA9">
      <w:pPr>
        <w:pStyle w:val="NoSpacing"/>
        <w:rPr>
          <w:rFonts w:cstheme="minorHAnsi"/>
          <w:sz w:val="24"/>
          <w:szCs w:val="24"/>
        </w:rPr>
      </w:pPr>
    </w:p>
    <w:p w14:paraId="7E041126" w14:textId="79765EB5" w:rsidR="00B8688F" w:rsidRPr="00BB5667" w:rsidRDefault="00B8688F" w:rsidP="009461BC">
      <w:pPr>
        <w:pStyle w:val="NoSpacing"/>
        <w:rPr>
          <w:rFonts w:cstheme="minorHAnsi"/>
          <w:sz w:val="24"/>
          <w:szCs w:val="24"/>
        </w:rPr>
      </w:pPr>
    </w:p>
    <w:p w14:paraId="52E4BBFE" w14:textId="77777777" w:rsidR="0024086D" w:rsidRPr="00BB5667" w:rsidRDefault="0024086D" w:rsidP="00F416FC">
      <w:pPr>
        <w:pStyle w:val="NoSpacing"/>
        <w:rPr>
          <w:rFonts w:cstheme="minorHAnsi"/>
          <w:sz w:val="24"/>
          <w:szCs w:val="24"/>
        </w:rPr>
      </w:pPr>
    </w:p>
    <w:p w14:paraId="25DD6ABA" w14:textId="255C9458" w:rsidR="00B20FA2" w:rsidRPr="00BB5667" w:rsidRDefault="00623CCB" w:rsidP="00F416FC">
      <w:pPr>
        <w:pStyle w:val="NoSpacing"/>
        <w:rPr>
          <w:rFonts w:cstheme="minorHAnsi"/>
          <w:i/>
          <w:iCs/>
          <w:color w:val="2F5496" w:themeColor="accent1" w:themeShade="BF"/>
          <w:sz w:val="24"/>
          <w:szCs w:val="24"/>
        </w:rPr>
      </w:pPr>
      <w:r w:rsidRPr="00BB5667">
        <w:rPr>
          <w:rFonts w:cstheme="minorHAnsi"/>
          <w:sz w:val="24"/>
          <w:szCs w:val="24"/>
        </w:rPr>
        <w:t xml:space="preserve">                                                                                                                                                                                                                                                                                                               </w:t>
      </w:r>
      <w:r w:rsidR="007578E0" w:rsidRPr="00BB5667">
        <w:rPr>
          <w:rFonts w:cstheme="minorHAnsi"/>
          <w:sz w:val="24"/>
          <w:szCs w:val="24"/>
        </w:rPr>
        <w:tab/>
      </w:r>
      <w:r w:rsidR="007578E0" w:rsidRPr="00BB5667">
        <w:rPr>
          <w:rFonts w:cstheme="minorHAnsi"/>
          <w:sz w:val="24"/>
          <w:szCs w:val="24"/>
        </w:rPr>
        <w:tab/>
      </w:r>
    </w:p>
    <w:p w14:paraId="21D51EAF" w14:textId="2FC7E57F" w:rsidR="00951ECA" w:rsidRPr="00BB5667" w:rsidRDefault="00B20FA2" w:rsidP="00F416FC">
      <w:pPr>
        <w:pStyle w:val="NoSpacing"/>
        <w:rPr>
          <w:rFonts w:cstheme="minorHAnsi"/>
          <w:i/>
          <w:iCs/>
          <w:color w:val="2F5496" w:themeColor="accent1" w:themeShade="BF"/>
          <w:sz w:val="24"/>
          <w:szCs w:val="24"/>
        </w:rPr>
      </w:pPr>
      <w:r w:rsidRPr="00BB5667">
        <w:rPr>
          <w:rFonts w:cstheme="minorHAnsi"/>
          <w:sz w:val="24"/>
          <w:szCs w:val="24"/>
        </w:rPr>
        <w:t xml:space="preserve">Kelly Robitaille, </w:t>
      </w:r>
      <w:r w:rsidR="005254C7">
        <w:rPr>
          <w:rFonts w:cstheme="minorHAnsi"/>
          <w:sz w:val="24"/>
          <w:szCs w:val="24"/>
        </w:rPr>
        <w:t>Chairman</w:t>
      </w:r>
      <w:r w:rsidR="0024086D" w:rsidRPr="00BB5667">
        <w:rPr>
          <w:rFonts w:cstheme="minorHAnsi"/>
          <w:sz w:val="24"/>
          <w:szCs w:val="24"/>
        </w:rPr>
        <w:tab/>
      </w:r>
      <w:r w:rsidR="0024086D" w:rsidRPr="00BB5667">
        <w:rPr>
          <w:rFonts w:cstheme="minorHAnsi"/>
          <w:sz w:val="24"/>
          <w:szCs w:val="24"/>
        </w:rPr>
        <w:tab/>
      </w:r>
      <w:r w:rsidR="0024086D" w:rsidRPr="00BB5667">
        <w:rPr>
          <w:rFonts w:cstheme="minorHAnsi"/>
          <w:sz w:val="24"/>
          <w:szCs w:val="24"/>
        </w:rPr>
        <w:tab/>
      </w:r>
      <w:r w:rsidRPr="00BB5667">
        <w:rPr>
          <w:rFonts w:cstheme="minorHAnsi"/>
          <w:sz w:val="24"/>
          <w:szCs w:val="24"/>
        </w:rPr>
        <w:tab/>
      </w:r>
      <w:r w:rsidR="007578E0" w:rsidRPr="00BB5667">
        <w:rPr>
          <w:rFonts w:cstheme="minorHAnsi"/>
          <w:i/>
          <w:iCs/>
          <w:color w:val="2F5496" w:themeColor="accent1" w:themeShade="BF"/>
          <w:sz w:val="24"/>
          <w:szCs w:val="24"/>
        </w:rPr>
        <w:t xml:space="preserve"> </w:t>
      </w:r>
    </w:p>
    <w:p w14:paraId="7C69F341" w14:textId="07A5F828" w:rsidR="00022DEA" w:rsidRPr="00BB5667" w:rsidRDefault="00022DEA" w:rsidP="00F416FC">
      <w:pPr>
        <w:pStyle w:val="NoSpacing"/>
        <w:rPr>
          <w:rFonts w:cstheme="minorHAnsi"/>
          <w:i/>
          <w:iCs/>
          <w:color w:val="2F5496" w:themeColor="accent1" w:themeShade="BF"/>
          <w:sz w:val="24"/>
          <w:szCs w:val="24"/>
        </w:rPr>
      </w:pPr>
    </w:p>
    <w:p w14:paraId="052DCD9C" w14:textId="77777777" w:rsidR="00022DEA" w:rsidRPr="00BB5667" w:rsidRDefault="00022DEA" w:rsidP="00F416FC">
      <w:pPr>
        <w:pStyle w:val="NoSpacing"/>
        <w:rPr>
          <w:rFonts w:cstheme="minorHAnsi"/>
          <w:i/>
          <w:iCs/>
          <w:color w:val="2F5496" w:themeColor="accent1" w:themeShade="BF"/>
          <w:sz w:val="24"/>
          <w:szCs w:val="24"/>
        </w:rPr>
      </w:pPr>
    </w:p>
    <w:p w14:paraId="698FAB07" w14:textId="77777777" w:rsidR="001173ED" w:rsidRPr="00BB5667" w:rsidRDefault="00B20FA2" w:rsidP="00F416FC">
      <w:pPr>
        <w:pStyle w:val="NoSpacing"/>
        <w:rPr>
          <w:rFonts w:cstheme="minorHAnsi"/>
          <w:sz w:val="24"/>
          <w:szCs w:val="24"/>
        </w:rPr>
      </w:pPr>
      <w:r w:rsidRPr="00BB5667">
        <w:rPr>
          <w:rFonts w:cstheme="minorHAnsi"/>
          <w:sz w:val="24"/>
          <w:szCs w:val="24"/>
        </w:rPr>
        <w:t>James Drouin, Selectman</w:t>
      </w:r>
      <w:r w:rsidRPr="00BB5667">
        <w:rPr>
          <w:rFonts w:cstheme="minorHAnsi"/>
          <w:sz w:val="24"/>
          <w:szCs w:val="24"/>
        </w:rPr>
        <w:tab/>
      </w:r>
    </w:p>
    <w:p w14:paraId="0A7D2E11" w14:textId="77777777" w:rsidR="001173ED" w:rsidRPr="00BB5667" w:rsidRDefault="001173ED" w:rsidP="00F416FC">
      <w:pPr>
        <w:pStyle w:val="NoSpacing"/>
        <w:rPr>
          <w:rFonts w:cstheme="minorHAnsi"/>
          <w:sz w:val="24"/>
          <w:szCs w:val="24"/>
        </w:rPr>
      </w:pPr>
    </w:p>
    <w:p w14:paraId="2BC49F4A" w14:textId="77777777" w:rsidR="001173ED" w:rsidRPr="00BB5667" w:rsidRDefault="001173ED" w:rsidP="00F416FC">
      <w:pPr>
        <w:pStyle w:val="NoSpacing"/>
        <w:rPr>
          <w:rFonts w:cstheme="minorHAnsi"/>
          <w:sz w:val="24"/>
          <w:szCs w:val="24"/>
        </w:rPr>
      </w:pPr>
    </w:p>
    <w:p w14:paraId="0D6F1600" w14:textId="29A6BA14" w:rsidR="00951ECA" w:rsidRPr="00BB5667" w:rsidRDefault="001173ED" w:rsidP="00F416FC">
      <w:pPr>
        <w:pStyle w:val="NoSpacing"/>
        <w:rPr>
          <w:rFonts w:cstheme="minorHAnsi"/>
          <w:i/>
          <w:iCs/>
          <w:color w:val="2F5496" w:themeColor="accent1" w:themeShade="BF"/>
          <w:sz w:val="24"/>
          <w:szCs w:val="24"/>
        </w:rPr>
      </w:pPr>
      <w:r w:rsidRPr="00BB5667">
        <w:rPr>
          <w:rFonts w:cstheme="minorHAnsi"/>
          <w:sz w:val="24"/>
          <w:szCs w:val="24"/>
        </w:rPr>
        <w:t>Richard Hiland</w:t>
      </w:r>
      <w:r w:rsidR="005254C7">
        <w:rPr>
          <w:rFonts w:cstheme="minorHAnsi"/>
          <w:sz w:val="24"/>
          <w:szCs w:val="24"/>
        </w:rPr>
        <w:t>, Selectman</w:t>
      </w:r>
      <w:r w:rsidR="0024086D" w:rsidRPr="00BB5667">
        <w:rPr>
          <w:rFonts w:cstheme="minorHAnsi"/>
          <w:color w:val="FF0000"/>
          <w:sz w:val="24"/>
          <w:szCs w:val="24"/>
        </w:rPr>
        <w:tab/>
      </w:r>
      <w:r w:rsidR="0024086D" w:rsidRPr="00BB5667">
        <w:rPr>
          <w:rFonts w:cstheme="minorHAnsi"/>
          <w:color w:val="FF0000"/>
          <w:sz w:val="24"/>
          <w:szCs w:val="24"/>
        </w:rPr>
        <w:tab/>
      </w:r>
      <w:r w:rsidR="00B20FA2" w:rsidRPr="00BB5667">
        <w:rPr>
          <w:rFonts w:cstheme="minorHAnsi"/>
          <w:color w:val="FF0000"/>
          <w:sz w:val="24"/>
          <w:szCs w:val="24"/>
        </w:rPr>
        <w:tab/>
      </w:r>
    </w:p>
    <w:p w14:paraId="7022FABD" w14:textId="17E9BCB8" w:rsidR="00B8688F" w:rsidRDefault="0024086D" w:rsidP="00F416FC">
      <w:pPr>
        <w:pStyle w:val="NoSpacing"/>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sectPr w:rsidR="00B8688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25DD7" w14:textId="77777777" w:rsidR="00732DAB" w:rsidRDefault="00732DAB" w:rsidP="00F13108">
      <w:r>
        <w:separator/>
      </w:r>
    </w:p>
  </w:endnote>
  <w:endnote w:type="continuationSeparator" w:id="0">
    <w:p w14:paraId="0398B77F" w14:textId="77777777" w:rsidR="00732DAB" w:rsidRDefault="00732DAB" w:rsidP="00F1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B954" w14:textId="77777777" w:rsidR="00F13108" w:rsidRDefault="00F131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F0C7" w14:textId="77777777" w:rsidR="00F13108" w:rsidRDefault="00F131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774D" w14:textId="77777777" w:rsidR="00F13108" w:rsidRDefault="00F13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6B0B9" w14:textId="77777777" w:rsidR="00732DAB" w:rsidRDefault="00732DAB" w:rsidP="00F13108">
      <w:r>
        <w:separator/>
      </w:r>
    </w:p>
  </w:footnote>
  <w:footnote w:type="continuationSeparator" w:id="0">
    <w:p w14:paraId="3B332787" w14:textId="77777777" w:rsidR="00732DAB" w:rsidRDefault="00732DAB" w:rsidP="00F13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B4AB" w14:textId="77777777" w:rsidR="00F13108" w:rsidRDefault="00F131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28C7" w14:textId="6D163812" w:rsidR="00F13108" w:rsidRDefault="00F131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4B58" w14:textId="77777777" w:rsidR="00F13108" w:rsidRDefault="00F13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F45F3"/>
    <w:multiLevelType w:val="hybridMultilevel"/>
    <w:tmpl w:val="5820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2E3BCB"/>
    <w:multiLevelType w:val="hybridMultilevel"/>
    <w:tmpl w:val="20B0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EA9"/>
    <w:rsid w:val="00000E1C"/>
    <w:rsid w:val="00012612"/>
    <w:rsid w:val="00017362"/>
    <w:rsid w:val="000176A5"/>
    <w:rsid w:val="00020EAF"/>
    <w:rsid w:val="00022DEA"/>
    <w:rsid w:val="00027A77"/>
    <w:rsid w:val="00030400"/>
    <w:rsid w:val="00034DED"/>
    <w:rsid w:val="00036483"/>
    <w:rsid w:val="00052D02"/>
    <w:rsid w:val="00054C95"/>
    <w:rsid w:val="00057050"/>
    <w:rsid w:val="000853EF"/>
    <w:rsid w:val="00097C2B"/>
    <w:rsid w:val="000E0FBB"/>
    <w:rsid w:val="000E5E16"/>
    <w:rsid w:val="000F3DAF"/>
    <w:rsid w:val="000F45A0"/>
    <w:rsid w:val="001173ED"/>
    <w:rsid w:val="001264C6"/>
    <w:rsid w:val="00147F72"/>
    <w:rsid w:val="00167F2D"/>
    <w:rsid w:val="0018146F"/>
    <w:rsid w:val="001B58BF"/>
    <w:rsid w:val="001B616D"/>
    <w:rsid w:val="001D4320"/>
    <w:rsid w:val="001E0464"/>
    <w:rsid w:val="001E3067"/>
    <w:rsid w:val="00205292"/>
    <w:rsid w:val="002147A1"/>
    <w:rsid w:val="0024086D"/>
    <w:rsid w:val="0025051D"/>
    <w:rsid w:val="00256B9D"/>
    <w:rsid w:val="002652EB"/>
    <w:rsid w:val="002706FE"/>
    <w:rsid w:val="0028020F"/>
    <w:rsid w:val="00285BCE"/>
    <w:rsid w:val="002942DC"/>
    <w:rsid w:val="002A4917"/>
    <w:rsid w:val="002E2EF8"/>
    <w:rsid w:val="002F320A"/>
    <w:rsid w:val="002F41AA"/>
    <w:rsid w:val="0030672E"/>
    <w:rsid w:val="0036198A"/>
    <w:rsid w:val="00393D2A"/>
    <w:rsid w:val="003975C1"/>
    <w:rsid w:val="003A6CEB"/>
    <w:rsid w:val="003B24E9"/>
    <w:rsid w:val="003B27BA"/>
    <w:rsid w:val="003B6EDC"/>
    <w:rsid w:val="003F7461"/>
    <w:rsid w:val="00415413"/>
    <w:rsid w:val="00470848"/>
    <w:rsid w:val="0049348F"/>
    <w:rsid w:val="004B04EB"/>
    <w:rsid w:val="004D7053"/>
    <w:rsid w:val="00524125"/>
    <w:rsid w:val="005254C7"/>
    <w:rsid w:val="00536A7F"/>
    <w:rsid w:val="00541059"/>
    <w:rsid w:val="005460A3"/>
    <w:rsid w:val="0058053C"/>
    <w:rsid w:val="005A1D72"/>
    <w:rsid w:val="005B4A1D"/>
    <w:rsid w:val="005B6FD8"/>
    <w:rsid w:val="005D3599"/>
    <w:rsid w:val="005D7F9E"/>
    <w:rsid w:val="005E359C"/>
    <w:rsid w:val="005F425D"/>
    <w:rsid w:val="005F74E0"/>
    <w:rsid w:val="00603CBA"/>
    <w:rsid w:val="00623CCB"/>
    <w:rsid w:val="006248F9"/>
    <w:rsid w:val="00627D96"/>
    <w:rsid w:val="00651E6C"/>
    <w:rsid w:val="00652500"/>
    <w:rsid w:val="00660AF4"/>
    <w:rsid w:val="00671C81"/>
    <w:rsid w:val="006802E6"/>
    <w:rsid w:val="00691849"/>
    <w:rsid w:val="00693EA9"/>
    <w:rsid w:val="006951B6"/>
    <w:rsid w:val="006B61CD"/>
    <w:rsid w:val="006C034E"/>
    <w:rsid w:val="006D65DF"/>
    <w:rsid w:val="007072AE"/>
    <w:rsid w:val="00732DAB"/>
    <w:rsid w:val="00747728"/>
    <w:rsid w:val="007578E0"/>
    <w:rsid w:val="00772576"/>
    <w:rsid w:val="007B4619"/>
    <w:rsid w:val="007C6252"/>
    <w:rsid w:val="007D30A8"/>
    <w:rsid w:val="007D7D8E"/>
    <w:rsid w:val="007E441D"/>
    <w:rsid w:val="007F0A90"/>
    <w:rsid w:val="007F2EDF"/>
    <w:rsid w:val="00811F96"/>
    <w:rsid w:val="00812967"/>
    <w:rsid w:val="00814D53"/>
    <w:rsid w:val="0082278E"/>
    <w:rsid w:val="008457B2"/>
    <w:rsid w:val="008522A0"/>
    <w:rsid w:val="008607E8"/>
    <w:rsid w:val="00890CA3"/>
    <w:rsid w:val="008A5813"/>
    <w:rsid w:val="008B7F54"/>
    <w:rsid w:val="008C0911"/>
    <w:rsid w:val="008C7856"/>
    <w:rsid w:val="008C79F8"/>
    <w:rsid w:val="008D7281"/>
    <w:rsid w:val="008E0608"/>
    <w:rsid w:val="008F3CF0"/>
    <w:rsid w:val="00901D6E"/>
    <w:rsid w:val="00903F66"/>
    <w:rsid w:val="00932F94"/>
    <w:rsid w:val="00940364"/>
    <w:rsid w:val="00940851"/>
    <w:rsid w:val="00941C1C"/>
    <w:rsid w:val="009439C8"/>
    <w:rsid w:val="009461BC"/>
    <w:rsid w:val="00951ECA"/>
    <w:rsid w:val="00967BF0"/>
    <w:rsid w:val="00981616"/>
    <w:rsid w:val="00995F53"/>
    <w:rsid w:val="009966DA"/>
    <w:rsid w:val="009B2438"/>
    <w:rsid w:val="009C318B"/>
    <w:rsid w:val="009C695E"/>
    <w:rsid w:val="009D4FD8"/>
    <w:rsid w:val="009F5063"/>
    <w:rsid w:val="00A20271"/>
    <w:rsid w:val="00A3699C"/>
    <w:rsid w:val="00A404FE"/>
    <w:rsid w:val="00A408B5"/>
    <w:rsid w:val="00A40AD8"/>
    <w:rsid w:val="00A47BCF"/>
    <w:rsid w:val="00A90F8B"/>
    <w:rsid w:val="00A96A64"/>
    <w:rsid w:val="00AA0310"/>
    <w:rsid w:val="00AA1512"/>
    <w:rsid w:val="00AA174D"/>
    <w:rsid w:val="00AB5DED"/>
    <w:rsid w:val="00AD2445"/>
    <w:rsid w:val="00AF17FD"/>
    <w:rsid w:val="00B20FA2"/>
    <w:rsid w:val="00B265BB"/>
    <w:rsid w:val="00B72541"/>
    <w:rsid w:val="00B7691B"/>
    <w:rsid w:val="00B80A35"/>
    <w:rsid w:val="00B855D4"/>
    <w:rsid w:val="00B8688F"/>
    <w:rsid w:val="00B9311D"/>
    <w:rsid w:val="00BB4764"/>
    <w:rsid w:val="00BB5667"/>
    <w:rsid w:val="00BE1B22"/>
    <w:rsid w:val="00C45B80"/>
    <w:rsid w:val="00C625AF"/>
    <w:rsid w:val="00C71648"/>
    <w:rsid w:val="00C80B79"/>
    <w:rsid w:val="00C81819"/>
    <w:rsid w:val="00CB5735"/>
    <w:rsid w:val="00CD5D11"/>
    <w:rsid w:val="00CE33A4"/>
    <w:rsid w:val="00CF06C2"/>
    <w:rsid w:val="00CF1F67"/>
    <w:rsid w:val="00D02A55"/>
    <w:rsid w:val="00D0423A"/>
    <w:rsid w:val="00D21B6F"/>
    <w:rsid w:val="00D2274B"/>
    <w:rsid w:val="00D4381C"/>
    <w:rsid w:val="00D5014D"/>
    <w:rsid w:val="00D50B3A"/>
    <w:rsid w:val="00D5259D"/>
    <w:rsid w:val="00D53237"/>
    <w:rsid w:val="00D6062D"/>
    <w:rsid w:val="00D675BD"/>
    <w:rsid w:val="00D67855"/>
    <w:rsid w:val="00D72F08"/>
    <w:rsid w:val="00D853A8"/>
    <w:rsid w:val="00DC104D"/>
    <w:rsid w:val="00DC51DD"/>
    <w:rsid w:val="00DF7964"/>
    <w:rsid w:val="00DF7EED"/>
    <w:rsid w:val="00E1392D"/>
    <w:rsid w:val="00E4379E"/>
    <w:rsid w:val="00E72653"/>
    <w:rsid w:val="00E86630"/>
    <w:rsid w:val="00E91DC5"/>
    <w:rsid w:val="00EA4843"/>
    <w:rsid w:val="00EC4E6C"/>
    <w:rsid w:val="00EF1DF9"/>
    <w:rsid w:val="00EF62F3"/>
    <w:rsid w:val="00F13108"/>
    <w:rsid w:val="00F21806"/>
    <w:rsid w:val="00F33F56"/>
    <w:rsid w:val="00F416FC"/>
    <w:rsid w:val="00F90FC7"/>
    <w:rsid w:val="00FA7667"/>
    <w:rsid w:val="00FA7C50"/>
    <w:rsid w:val="00FB0FFC"/>
    <w:rsid w:val="00FB11E7"/>
    <w:rsid w:val="00FC6BCD"/>
    <w:rsid w:val="00FE5A13"/>
    <w:rsid w:val="00FF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1C475"/>
  <w15:chartTrackingRefBased/>
  <w15:docId w15:val="{1F09C4BC-9590-4EC5-BD33-BCE51D15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74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3EA9"/>
    <w:pPr>
      <w:spacing w:after="0" w:line="240" w:lineRule="auto"/>
    </w:pPr>
  </w:style>
  <w:style w:type="paragraph" w:styleId="Header">
    <w:name w:val="header"/>
    <w:basedOn w:val="Normal"/>
    <w:link w:val="HeaderChar"/>
    <w:uiPriority w:val="99"/>
    <w:unhideWhenUsed/>
    <w:rsid w:val="00F13108"/>
    <w:pPr>
      <w:tabs>
        <w:tab w:val="center" w:pos="4680"/>
        <w:tab w:val="right" w:pos="9360"/>
      </w:tabs>
    </w:pPr>
  </w:style>
  <w:style w:type="character" w:customStyle="1" w:styleId="HeaderChar">
    <w:name w:val="Header Char"/>
    <w:basedOn w:val="DefaultParagraphFont"/>
    <w:link w:val="Header"/>
    <w:uiPriority w:val="99"/>
    <w:rsid w:val="00F13108"/>
  </w:style>
  <w:style w:type="paragraph" w:styleId="Footer">
    <w:name w:val="footer"/>
    <w:basedOn w:val="Normal"/>
    <w:link w:val="FooterChar"/>
    <w:uiPriority w:val="99"/>
    <w:unhideWhenUsed/>
    <w:rsid w:val="00F13108"/>
    <w:pPr>
      <w:tabs>
        <w:tab w:val="center" w:pos="4680"/>
        <w:tab w:val="right" w:pos="9360"/>
      </w:tabs>
    </w:pPr>
  </w:style>
  <w:style w:type="character" w:customStyle="1" w:styleId="FooterChar">
    <w:name w:val="Footer Char"/>
    <w:basedOn w:val="DefaultParagraphFont"/>
    <w:link w:val="Footer"/>
    <w:uiPriority w:val="99"/>
    <w:rsid w:val="00F13108"/>
  </w:style>
  <w:style w:type="paragraph" w:styleId="ListParagraph">
    <w:name w:val="List Paragraph"/>
    <w:basedOn w:val="Normal"/>
    <w:uiPriority w:val="34"/>
    <w:qFormat/>
    <w:rsid w:val="00524125"/>
    <w:pPr>
      <w:ind w:left="720"/>
      <w:contextualSpacing/>
    </w:pPr>
  </w:style>
  <w:style w:type="paragraph" w:customStyle="1" w:styleId="gmail-p1">
    <w:name w:val="gmail-p1"/>
    <w:basedOn w:val="Normal"/>
    <w:rsid w:val="002942DC"/>
    <w:pPr>
      <w:spacing w:before="100" w:beforeAutospacing="1" w:after="100" w:afterAutospacing="1"/>
    </w:pPr>
    <w:rPr>
      <w:rFonts w:ascii="Times New Roman" w:hAnsi="Times New Roman" w:cs="Times New Roman"/>
      <w:sz w:val="24"/>
      <w:szCs w:val="24"/>
    </w:rPr>
  </w:style>
  <w:style w:type="character" w:customStyle="1" w:styleId="gmail-s1">
    <w:name w:val="gmail-s1"/>
    <w:basedOn w:val="DefaultParagraphFont"/>
    <w:rsid w:val="00294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01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Golding</dc:creator>
  <cp:keywords/>
  <dc:description/>
  <cp:lastModifiedBy>Kelley Collins</cp:lastModifiedBy>
  <cp:revision>5</cp:revision>
  <cp:lastPrinted>2024-05-21T14:13:00Z</cp:lastPrinted>
  <dcterms:created xsi:type="dcterms:W3CDTF">2024-05-13T16:22:00Z</dcterms:created>
  <dcterms:modified xsi:type="dcterms:W3CDTF">2024-05-21T18:58:00Z</dcterms:modified>
</cp:coreProperties>
</file>